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7D" w:rsidRPr="008C78E7" w:rsidRDefault="00A8167D" w:rsidP="008C78E7">
      <w:pPr>
        <w:pStyle w:val="Com12"/>
        <w:rPr>
          <w:color w:val="auto"/>
        </w:rPr>
      </w:pPr>
      <w:r w:rsidRPr="008C78E7">
        <w:rPr>
          <w:b/>
          <w:color w:val="auto"/>
        </w:rPr>
        <w:t>Gein</w:t>
      </w:r>
      <w:r w:rsidRPr="008C78E7">
        <w:rPr>
          <w:color w:val="auto"/>
        </w:rPr>
        <w:t xml:space="preserve"> (rivier)</w:t>
      </w:r>
    </w:p>
    <w:p w:rsidR="008C78E7" w:rsidRDefault="008C78E7" w:rsidP="008C78E7">
      <w:pPr>
        <w:pStyle w:val="BusTic"/>
      </w:pPr>
      <w:r w:rsidRPr="008C78E7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2DA4ED8" wp14:editId="1C0F8804">
            <wp:simplePos x="0" y="0"/>
            <wp:positionH relativeFrom="column">
              <wp:posOffset>3583940</wp:posOffset>
            </wp:positionH>
            <wp:positionV relativeFrom="paragraph">
              <wp:posOffset>71120</wp:posOffset>
            </wp:positionV>
            <wp:extent cx="2857500" cy="2771775"/>
            <wp:effectExtent l="133350" t="57150" r="95250" b="161925"/>
            <wp:wrapSquare wrapText="bothSides"/>
            <wp:docPr id="3" name="Afbeelding 3" descr="http://upload.wikimedia.org/wikipedia/commons/f/f8/Geinbijabcou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f/f8/Geinbijabcoude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7D" w:rsidRPr="008C78E7">
        <w:t xml:space="preserve">Het </w:t>
      </w:r>
      <w:r w:rsidR="00A8167D" w:rsidRPr="008C78E7">
        <w:rPr>
          <w:b/>
          <w:bCs/>
        </w:rPr>
        <w:t>Gein</w:t>
      </w:r>
      <w:r w:rsidR="00A8167D" w:rsidRPr="008C78E7">
        <w:t xml:space="preserve"> is een riviertje van ongeveer 5 km lengte tussen </w:t>
      </w:r>
      <w:hyperlink r:id="rId10" w:tooltip="Driemond" w:history="1">
        <w:proofErr w:type="spellStart"/>
        <w:r w:rsidR="00A8167D" w:rsidRPr="008C78E7">
          <w:rPr>
            <w:rStyle w:val="Hyperlink"/>
            <w:rFonts w:eastAsiaTheme="majorEastAsia"/>
            <w:color w:val="auto"/>
            <w:u w:val="none"/>
          </w:rPr>
          <w:t>Driemond</w:t>
        </w:r>
        <w:proofErr w:type="spellEnd"/>
      </w:hyperlink>
      <w:r w:rsidR="00A8167D" w:rsidRPr="008C78E7">
        <w:t xml:space="preserve"> en </w:t>
      </w:r>
      <w:hyperlink r:id="rId11" w:tooltip="Abcoude" w:history="1">
        <w:r w:rsidR="00A8167D" w:rsidRPr="008C78E7">
          <w:rPr>
            <w:rStyle w:val="Hyperlink"/>
            <w:rFonts w:eastAsiaTheme="majorEastAsia"/>
            <w:color w:val="auto"/>
            <w:u w:val="none"/>
          </w:rPr>
          <w:t>Abcoude</w:t>
        </w:r>
      </w:hyperlink>
      <w:r w:rsidR="00A8167D" w:rsidRPr="008C78E7">
        <w:t xml:space="preserve">. </w:t>
      </w:r>
    </w:p>
    <w:p w:rsidR="008C78E7" w:rsidRDefault="00A8167D" w:rsidP="008C78E7">
      <w:pPr>
        <w:pStyle w:val="BusTic"/>
      </w:pPr>
      <w:r w:rsidRPr="008C78E7">
        <w:t xml:space="preserve">Het verbindt de </w:t>
      </w:r>
      <w:hyperlink r:id="rId12" w:tooltip="Gaasp" w:history="1">
        <w:r w:rsidRPr="008C78E7">
          <w:rPr>
            <w:rStyle w:val="Hyperlink"/>
            <w:rFonts w:eastAsiaTheme="majorEastAsia"/>
            <w:color w:val="auto"/>
            <w:u w:val="none"/>
          </w:rPr>
          <w:t>Gaasp</w:t>
        </w:r>
      </w:hyperlink>
      <w:r w:rsidRPr="008C78E7">
        <w:t xml:space="preserve"> met de </w:t>
      </w:r>
      <w:hyperlink r:id="rId13" w:tooltip="Angstel" w:history="1">
        <w:r w:rsidRPr="008C78E7">
          <w:rPr>
            <w:rStyle w:val="Hyperlink"/>
            <w:rFonts w:eastAsiaTheme="majorEastAsia"/>
            <w:color w:val="auto"/>
            <w:u w:val="none"/>
          </w:rPr>
          <w:t>Angstel</w:t>
        </w:r>
      </w:hyperlink>
      <w:r w:rsidRPr="008C78E7">
        <w:t xml:space="preserve">, en loopt ten westen van het </w:t>
      </w:r>
      <w:hyperlink r:id="rId14" w:tooltip="Amsterdam-Rijnkanaal" w:history="1">
        <w:r w:rsidRPr="008C78E7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8C78E7">
        <w:t xml:space="preserve"> geheel binnen de gemeente Abcoude.</w:t>
      </w:r>
    </w:p>
    <w:p w:rsidR="00A8167D" w:rsidRPr="008C78E7" w:rsidRDefault="00A8167D" w:rsidP="008C78E7">
      <w:pPr>
        <w:pStyle w:val="BusTic"/>
      </w:pPr>
      <w:r w:rsidRPr="008C78E7">
        <w:t>Het Gein heeft 2 gescheiden wegen namelijk Gein-Noord en Gein-Zuid met verkeer in beide richtingen.</w:t>
      </w:r>
    </w:p>
    <w:p w:rsidR="008C78E7" w:rsidRDefault="00A8167D" w:rsidP="008C78E7">
      <w:pPr>
        <w:pStyle w:val="BusTic"/>
      </w:pPr>
      <w:r w:rsidRPr="008C78E7">
        <w:t xml:space="preserve">Ter hoogte van </w:t>
      </w:r>
      <w:hyperlink r:id="rId15" w:tooltip="Abcoude" w:history="1">
        <w:r w:rsidRPr="008C78E7">
          <w:rPr>
            <w:rStyle w:val="Hyperlink"/>
            <w:rFonts w:eastAsiaTheme="majorEastAsia"/>
            <w:color w:val="auto"/>
            <w:u w:val="none"/>
          </w:rPr>
          <w:t>Abcoude</w:t>
        </w:r>
      </w:hyperlink>
      <w:r w:rsidRPr="008C78E7">
        <w:t xml:space="preserve"> is onder het Gein het </w:t>
      </w:r>
      <w:hyperlink r:id="rId16" w:tooltip="Rien Nouwen Aquaduct" w:history="1">
        <w:r w:rsidRPr="008C78E7">
          <w:rPr>
            <w:rStyle w:val="Hyperlink"/>
            <w:rFonts w:eastAsiaTheme="majorEastAsia"/>
            <w:color w:val="auto"/>
            <w:u w:val="none"/>
          </w:rPr>
          <w:t xml:space="preserve">Rien </w:t>
        </w:r>
        <w:proofErr w:type="spellStart"/>
        <w:r w:rsidRPr="008C78E7">
          <w:rPr>
            <w:rStyle w:val="Hyperlink"/>
            <w:rFonts w:eastAsiaTheme="majorEastAsia"/>
            <w:color w:val="auto"/>
            <w:u w:val="none"/>
          </w:rPr>
          <w:t>Nouwen</w:t>
        </w:r>
        <w:proofErr w:type="spellEnd"/>
        <w:r w:rsidRPr="008C78E7">
          <w:rPr>
            <w:rStyle w:val="Hyperlink"/>
            <w:rFonts w:eastAsiaTheme="majorEastAsia"/>
            <w:color w:val="auto"/>
            <w:u w:val="none"/>
          </w:rPr>
          <w:t xml:space="preserve"> Aquaduct</w:t>
        </w:r>
      </w:hyperlink>
      <w:r w:rsidRPr="008C78E7">
        <w:t xml:space="preserve"> gebouwd voor de </w:t>
      </w:r>
      <w:hyperlink r:id="rId17" w:tooltip="Rhijnspoorweg" w:history="1">
        <w:r w:rsidRPr="008C78E7">
          <w:rPr>
            <w:rStyle w:val="Hyperlink"/>
            <w:rFonts w:eastAsiaTheme="majorEastAsia"/>
            <w:color w:val="auto"/>
            <w:u w:val="none"/>
          </w:rPr>
          <w:t>spoorlijn Amsterdam-Utrecht</w:t>
        </w:r>
      </w:hyperlink>
      <w:r w:rsidRPr="008C78E7">
        <w:t xml:space="preserve">, ter vervanging van de </w:t>
      </w:r>
      <w:hyperlink r:id="rId18" w:tooltip="Hefbrug" w:history="1">
        <w:r w:rsidRPr="008C78E7">
          <w:rPr>
            <w:rStyle w:val="Hyperlink"/>
            <w:rFonts w:eastAsiaTheme="majorEastAsia"/>
            <w:color w:val="auto"/>
            <w:u w:val="none"/>
          </w:rPr>
          <w:t>hefbrug</w:t>
        </w:r>
      </w:hyperlink>
      <w:r w:rsidRPr="008C78E7">
        <w:t>.</w:t>
      </w:r>
    </w:p>
    <w:p w:rsidR="00A8167D" w:rsidRPr="008C78E7" w:rsidRDefault="00A8167D" w:rsidP="008C78E7">
      <w:pPr>
        <w:pStyle w:val="BusTic"/>
      </w:pPr>
      <w:r w:rsidRPr="008C78E7">
        <w:t>Daarnaast is een voetgangers en fietsersbrug gebouwd genaamd "Jan Swinkelsbrug".</w:t>
      </w:r>
    </w:p>
    <w:p w:rsidR="00A8167D" w:rsidRPr="008C78E7" w:rsidRDefault="00A8167D" w:rsidP="008C78E7">
      <w:pPr>
        <w:pStyle w:val="BusTic"/>
      </w:pPr>
      <w:r w:rsidRPr="008C78E7">
        <w:t xml:space="preserve">Verder is er nog een fiets en voetgangersbrug nabij de </w:t>
      </w:r>
      <w:proofErr w:type="spellStart"/>
      <w:r w:rsidRPr="008C78E7">
        <w:t>Velterslaan</w:t>
      </w:r>
      <w:proofErr w:type="spellEnd"/>
      <w:r w:rsidRPr="008C78E7">
        <w:t>.</w:t>
      </w:r>
    </w:p>
    <w:p w:rsidR="00A8167D" w:rsidRPr="008C78E7" w:rsidRDefault="00A8167D" w:rsidP="008C78E7">
      <w:pPr>
        <w:pStyle w:val="BusTic"/>
      </w:pPr>
      <w:r w:rsidRPr="008C78E7">
        <w:t xml:space="preserve">Tot slot zijn er nog bruggen voor alle verkeer in Abcoude tussen de Hoogstraat en het Kerkplein en in </w:t>
      </w:r>
      <w:proofErr w:type="spellStart"/>
      <w:r w:rsidRPr="008C78E7">
        <w:t>Driemond</w:t>
      </w:r>
      <w:proofErr w:type="spellEnd"/>
      <w:r w:rsidRPr="008C78E7">
        <w:t xml:space="preserve"> in de </w:t>
      </w:r>
      <w:proofErr w:type="spellStart"/>
      <w:r w:rsidRPr="008C78E7">
        <w:t>Provincialeweg</w:t>
      </w:r>
      <w:proofErr w:type="spellEnd"/>
      <w:r w:rsidRPr="008C78E7">
        <w:t>.</w:t>
      </w:r>
    </w:p>
    <w:p w:rsidR="00A8167D" w:rsidRPr="008C78E7" w:rsidRDefault="00A8167D" w:rsidP="008C78E7">
      <w:pPr>
        <w:pStyle w:val="BusTic"/>
      </w:pPr>
      <w:r w:rsidRPr="008C78E7">
        <w:t xml:space="preserve">De </w:t>
      </w:r>
      <w:proofErr w:type="spellStart"/>
      <w:r w:rsidRPr="008C78E7">
        <w:t>Velterslaan</w:t>
      </w:r>
      <w:proofErr w:type="spellEnd"/>
      <w:r w:rsidRPr="008C78E7">
        <w:t xml:space="preserve"> welke loopt naar het Amsterdam Rijnkanaal is de enige andere aansluitende weg.</w:t>
      </w:r>
    </w:p>
    <w:p w:rsidR="00A8167D" w:rsidRPr="008C78E7" w:rsidRDefault="00A8167D" w:rsidP="008C78E7">
      <w:pPr>
        <w:pStyle w:val="BusTic"/>
      </w:pPr>
      <w:r w:rsidRPr="008C78E7">
        <w:t xml:space="preserve">Daarnaast is er nog evenwijdig aan de </w:t>
      </w:r>
      <w:proofErr w:type="spellStart"/>
      <w:r w:rsidRPr="008C78E7">
        <w:t>Ruwelswal</w:t>
      </w:r>
      <w:proofErr w:type="spellEnd"/>
      <w:r w:rsidRPr="008C78E7">
        <w:t xml:space="preserve"> en de </w:t>
      </w:r>
      <w:proofErr w:type="spellStart"/>
      <w:r w:rsidRPr="008C78E7">
        <w:t>Hollandsekade</w:t>
      </w:r>
      <w:proofErr w:type="spellEnd"/>
      <w:r w:rsidRPr="008C78E7">
        <w:t xml:space="preserve"> een fietspad dat loopt van het Gein-Noord langs recreatiegebied </w:t>
      </w:r>
      <w:hyperlink r:id="rId19" w:tooltip="De Hoge Dijk (de pagina bestaat niet)" w:history="1">
        <w:r w:rsidRPr="008C78E7">
          <w:rPr>
            <w:rStyle w:val="Hyperlink"/>
            <w:rFonts w:eastAsiaTheme="majorEastAsia"/>
            <w:color w:val="auto"/>
            <w:u w:val="none"/>
          </w:rPr>
          <w:t>de Hoge Dijk</w:t>
        </w:r>
      </w:hyperlink>
      <w:r w:rsidRPr="008C78E7">
        <w:t xml:space="preserve"> en de woonwijk </w:t>
      </w:r>
      <w:hyperlink r:id="rId20" w:tooltip="Gaasperdam" w:history="1">
        <w:proofErr w:type="spellStart"/>
        <w:r w:rsidRPr="008C78E7">
          <w:rPr>
            <w:rStyle w:val="Hyperlink"/>
            <w:rFonts w:eastAsiaTheme="majorEastAsia"/>
            <w:color w:val="auto"/>
            <w:u w:val="none"/>
          </w:rPr>
          <w:t>Gaasperdam</w:t>
        </w:r>
        <w:proofErr w:type="spellEnd"/>
      </w:hyperlink>
      <w:r w:rsidRPr="008C78E7">
        <w:t xml:space="preserve"> in </w:t>
      </w:r>
      <w:hyperlink r:id="rId21" w:tooltip="Amsterdam Zuidoost" w:history="1">
        <w:r w:rsidRPr="008C78E7">
          <w:rPr>
            <w:rStyle w:val="Hyperlink"/>
            <w:rFonts w:eastAsiaTheme="majorEastAsia"/>
            <w:color w:val="auto"/>
            <w:u w:val="none"/>
          </w:rPr>
          <w:t>Amsterdam Zuidoost</w:t>
        </w:r>
      </w:hyperlink>
      <w:r w:rsidRPr="008C78E7">
        <w:t xml:space="preserve"> naar de </w:t>
      </w:r>
      <w:proofErr w:type="spellStart"/>
      <w:r w:rsidRPr="008C78E7">
        <w:t>Abcouderstraatweg</w:t>
      </w:r>
      <w:proofErr w:type="spellEnd"/>
      <w:r w:rsidRPr="008C78E7">
        <w:t xml:space="preserve"> ter hoogte van het </w:t>
      </w:r>
      <w:hyperlink r:id="rId22" w:tooltip="Abcoudermeer" w:history="1">
        <w:proofErr w:type="spellStart"/>
        <w:r w:rsidRPr="008C78E7">
          <w:rPr>
            <w:rStyle w:val="Hyperlink"/>
            <w:rFonts w:eastAsiaTheme="majorEastAsia"/>
            <w:color w:val="auto"/>
            <w:u w:val="none"/>
          </w:rPr>
          <w:t>Abcoudermeer</w:t>
        </w:r>
        <w:proofErr w:type="spellEnd"/>
      </w:hyperlink>
      <w:r w:rsidRPr="008C78E7">
        <w:t>.</w:t>
      </w:r>
    </w:p>
    <w:p w:rsidR="008C78E7" w:rsidRDefault="00A8167D" w:rsidP="008C78E7">
      <w:pPr>
        <w:pStyle w:val="BusTic"/>
      </w:pPr>
      <w:r w:rsidRPr="008C78E7">
        <w:t xml:space="preserve">Het Gein loopt door de </w:t>
      </w:r>
      <w:hyperlink r:id="rId23" w:tooltip="Stelling van Amsterdam" w:history="1">
        <w:r w:rsidRPr="008C78E7">
          <w:rPr>
            <w:rStyle w:val="Hyperlink"/>
            <w:rFonts w:eastAsiaTheme="majorEastAsia"/>
            <w:color w:val="auto"/>
            <w:u w:val="none"/>
          </w:rPr>
          <w:t>Stelling van Amsterdam</w:t>
        </w:r>
      </w:hyperlink>
      <w:r w:rsidRPr="008C78E7">
        <w:t xml:space="preserve"> en vormt daar een onderdeel van. </w:t>
      </w:r>
    </w:p>
    <w:p w:rsidR="00A8167D" w:rsidRPr="008C78E7" w:rsidRDefault="00A8167D" w:rsidP="008C78E7">
      <w:pPr>
        <w:pStyle w:val="BusTic"/>
      </w:pPr>
      <w:bookmarkStart w:id="0" w:name="_GoBack"/>
      <w:bookmarkEnd w:id="0"/>
      <w:r w:rsidRPr="008C78E7">
        <w:t xml:space="preserve">Aan het Gein staan de molens </w:t>
      </w:r>
      <w:hyperlink r:id="rId24" w:tooltip="Oostzijdse Molen" w:history="1">
        <w:proofErr w:type="spellStart"/>
        <w:r w:rsidRPr="008C78E7">
          <w:rPr>
            <w:rStyle w:val="Hyperlink"/>
            <w:rFonts w:eastAsiaTheme="majorEastAsia"/>
            <w:color w:val="auto"/>
            <w:u w:val="none"/>
          </w:rPr>
          <w:t>Oostzijdse</w:t>
        </w:r>
        <w:proofErr w:type="spellEnd"/>
        <w:r w:rsidRPr="008C78E7">
          <w:rPr>
            <w:rStyle w:val="Hyperlink"/>
            <w:rFonts w:eastAsiaTheme="majorEastAsia"/>
            <w:color w:val="auto"/>
            <w:u w:val="none"/>
          </w:rPr>
          <w:t xml:space="preserve"> Molen</w:t>
        </w:r>
      </w:hyperlink>
      <w:r w:rsidRPr="008C78E7">
        <w:t xml:space="preserve"> en </w:t>
      </w:r>
      <w:hyperlink r:id="rId25" w:tooltip="Broekzijder Molen" w:history="1">
        <w:proofErr w:type="spellStart"/>
        <w:r w:rsidRPr="008C78E7">
          <w:rPr>
            <w:rStyle w:val="Hyperlink"/>
            <w:rFonts w:eastAsiaTheme="majorEastAsia"/>
            <w:color w:val="auto"/>
            <w:u w:val="none"/>
          </w:rPr>
          <w:t>Broekzijder</w:t>
        </w:r>
        <w:proofErr w:type="spellEnd"/>
        <w:r w:rsidRPr="008C78E7">
          <w:rPr>
            <w:rStyle w:val="Hyperlink"/>
            <w:rFonts w:eastAsiaTheme="majorEastAsia"/>
            <w:color w:val="auto"/>
            <w:u w:val="none"/>
          </w:rPr>
          <w:t xml:space="preserve"> Molen</w:t>
        </w:r>
      </w:hyperlink>
      <w:r w:rsidRPr="008C78E7">
        <w:t>.</w:t>
      </w:r>
    </w:p>
    <w:p w:rsidR="00A8167D" w:rsidRPr="008C78E7" w:rsidRDefault="00A8167D" w:rsidP="008C78E7">
      <w:pPr>
        <w:pStyle w:val="BusTic"/>
      </w:pPr>
      <w:r w:rsidRPr="008C78E7">
        <w:t>Aan het Gein staan verschillende monumentale boerderijen. Een aantal daarvan hebben toebehoord aan de Amsterdamse Adel.</w:t>
      </w:r>
    </w:p>
    <w:p w:rsidR="00A8167D" w:rsidRPr="008C78E7" w:rsidRDefault="00A8167D" w:rsidP="008C78E7">
      <w:pPr>
        <w:pStyle w:val="BusTic"/>
      </w:pPr>
      <w:r w:rsidRPr="008C78E7">
        <w:t xml:space="preserve">De wijk </w:t>
      </w:r>
      <w:hyperlink r:id="rId26" w:tooltip="Gein (Amsterdam Zuidoost)" w:history="1">
        <w:r w:rsidRPr="008C78E7">
          <w:rPr>
            <w:rStyle w:val="Hyperlink"/>
            <w:rFonts w:eastAsiaTheme="majorEastAsia"/>
            <w:color w:val="auto"/>
            <w:u w:val="none"/>
          </w:rPr>
          <w:t>Gein</w:t>
        </w:r>
      </w:hyperlink>
      <w:r w:rsidRPr="008C78E7">
        <w:t xml:space="preserve"> (de meest zuidoostelijke wijk van </w:t>
      </w:r>
      <w:hyperlink r:id="rId27" w:tooltip="Amsterdam" w:history="1">
        <w:r w:rsidRPr="008C78E7">
          <w:rPr>
            <w:rStyle w:val="Hyperlink"/>
            <w:rFonts w:eastAsiaTheme="majorEastAsia"/>
            <w:color w:val="auto"/>
            <w:u w:val="none"/>
          </w:rPr>
          <w:t>Amsterdam</w:t>
        </w:r>
      </w:hyperlink>
      <w:r w:rsidRPr="008C78E7">
        <w:t xml:space="preserve">), en het </w:t>
      </w:r>
      <w:hyperlink r:id="rId28" w:tooltip="Gein (metrostation)" w:history="1">
        <w:r w:rsidRPr="008C78E7">
          <w:rPr>
            <w:rStyle w:val="Hyperlink"/>
            <w:rFonts w:eastAsiaTheme="majorEastAsia"/>
            <w:color w:val="auto"/>
            <w:u w:val="none"/>
          </w:rPr>
          <w:t>metrostation Gein</w:t>
        </w:r>
      </w:hyperlink>
      <w:r w:rsidRPr="008C78E7">
        <w:t xml:space="preserve"> van de lijnen 50 en 54 zijn genoemd naar dit riviertje.</w:t>
      </w:r>
    </w:p>
    <w:p w:rsidR="006D05A8" w:rsidRPr="008C78E7" w:rsidRDefault="006D05A8" w:rsidP="008C78E7">
      <w:pPr>
        <w:pStyle w:val="Com12"/>
        <w:rPr>
          <w:color w:val="auto"/>
          <w:szCs w:val="24"/>
        </w:rPr>
      </w:pPr>
    </w:p>
    <w:sectPr w:rsidR="006D05A8" w:rsidRPr="008C78E7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73" w:rsidRDefault="00C53173" w:rsidP="00A64884">
      <w:r>
        <w:separator/>
      </w:r>
    </w:p>
  </w:endnote>
  <w:endnote w:type="continuationSeparator" w:id="0">
    <w:p w:rsidR="00C53173" w:rsidRDefault="00C531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317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17CB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17CB5" w:rsidRPr="00A64884">
          <w:rPr>
            <w:rFonts w:asciiTheme="majorHAnsi" w:hAnsiTheme="majorHAnsi"/>
            <w:b/>
          </w:rPr>
          <w:fldChar w:fldCharType="separate"/>
        </w:r>
        <w:r w:rsidR="008C78E7">
          <w:rPr>
            <w:rFonts w:asciiTheme="majorHAnsi" w:hAnsiTheme="majorHAnsi"/>
            <w:b/>
            <w:noProof/>
          </w:rPr>
          <w:t>1</w:t>
        </w:r>
        <w:r w:rsidR="00817CB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73" w:rsidRDefault="00C53173" w:rsidP="00A64884">
      <w:r>
        <w:separator/>
      </w:r>
    </w:p>
  </w:footnote>
  <w:footnote w:type="continuationSeparator" w:id="0">
    <w:p w:rsidR="00C53173" w:rsidRDefault="00C531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31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6B9FB4" wp14:editId="12DAA27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8E7">
      <w:rPr>
        <w:rFonts w:asciiTheme="majorHAnsi" w:hAnsiTheme="majorHAnsi"/>
        <w:b/>
        <w:sz w:val="24"/>
        <w:szCs w:val="24"/>
      </w:rPr>
      <w:t xml:space="preserve">De Gein </w:t>
    </w:r>
  </w:p>
  <w:p w:rsidR="00A64884" w:rsidRDefault="00C5317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31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7CB5"/>
    <w:rsid w:val="00830F70"/>
    <w:rsid w:val="00841184"/>
    <w:rsid w:val="00842BB4"/>
    <w:rsid w:val="0085086D"/>
    <w:rsid w:val="008555AB"/>
    <w:rsid w:val="0087366F"/>
    <w:rsid w:val="00874331"/>
    <w:rsid w:val="0088657F"/>
    <w:rsid w:val="008C78E7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167D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3173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6EBB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einbijabcoude.jpeg" TargetMode="External"/><Relationship Id="rId13" Type="http://schemas.openxmlformats.org/officeDocument/2006/relationships/hyperlink" Target="http://nl.wikipedia.org/wiki/Angstel" TargetMode="External"/><Relationship Id="rId18" Type="http://schemas.openxmlformats.org/officeDocument/2006/relationships/hyperlink" Target="http://nl.wikipedia.org/wiki/Hefbrug" TargetMode="External"/><Relationship Id="rId26" Type="http://schemas.openxmlformats.org/officeDocument/2006/relationships/hyperlink" Target="http://nl.wikipedia.org/wiki/Gein_(Amsterdam_Zuidoos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sterdam_Zuidoos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asp" TargetMode="External"/><Relationship Id="rId17" Type="http://schemas.openxmlformats.org/officeDocument/2006/relationships/hyperlink" Target="http://nl.wikipedia.org/wiki/Rhijnspoorweg" TargetMode="External"/><Relationship Id="rId25" Type="http://schemas.openxmlformats.org/officeDocument/2006/relationships/hyperlink" Target="http://nl.wikipedia.org/wiki/Broekzijder_Mol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en_Nouwen_Aquaduct" TargetMode="External"/><Relationship Id="rId20" Type="http://schemas.openxmlformats.org/officeDocument/2006/relationships/hyperlink" Target="http://nl.wikipedia.org/wiki/Gaasperda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bcoude" TargetMode="External"/><Relationship Id="rId24" Type="http://schemas.openxmlformats.org/officeDocument/2006/relationships/hyperlink" Target="http://nl.wikipedia.org/wiki/Oostzijdse_Mol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coude" TargetMode="External"/><Relationship Id="rId23" Type="http://schemas.openxmlformats.org/officeDocument/2006/relationships/hyperlink" Target="http://nl.wikipedia.org/wiki/Stelling_van_Amsterdam" TargetMode="External"/><Relationship Id="rId28" Type="http://schemas.openxmlformats.org/officeDocument/2006/relationships/hyperlink" Target="http://nl.wikipedia.org/wiki/Gein_(metrostation)" TargetMode="External"/><Relationship Id="rId10" Type="http://schemas.openxmlformats.org/officeDocument/2006/relationships/hyperlink" Target="http://nl.wikipedia.org/wiki/Driemond" TargetMode="External"/><Relationship Id="rId19" Type="http://schemas.openxmlformats.org/officeDocument/2006/relationships/hyperlink" Target="http://nl.wikipedia.org/w/index.php?title=De_Hoge_Dijk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msterdam-Rijnkanaal" TargetMode="External"/><Relationship Id="rId22" Type="http://schemas.openxmlformats.org/officeDocument/2006/relationships/hyperlink" Target="http://nl.wikipedia.org/wiki/Abcoudermeer" TargetMode="External"/><Relationship Id="rId27" Type="http://schemas.openxmlformats.org/officeDocument/2006/relationships/hyperlink" Target="http://nl.wikipedia.org/wiki/Amsterdam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2010-07-30T07:59:00Z</dcterms:created>
  <dcterms:modified xsi:type="dcterms:W3CDTF">2010-07-31T10:40:00Z</dcterms:modified>
  <cp:category>2010</cp:category>
</cp:coreProperties>
</file>