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65" w:rsidRPr="00BF7165" w:rsidRDefault="00BF7165" w:rsidP="00BF7165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BF7165">
        <w:rPr>
          <w:rFonts w:ascii="Comic Sans MS" w:hAnsi="Comic Sans MS"/>
          <w:b/>
          <w:bCs/>
          <w:sz w:val="24"/>
          <w:szCs w:val="24"/>
          <w:lang w:val="en"/>
        </w:rPr>
        <w:t xml:space="preserve">Boeman Hole Brook </w:t>
      </w:r>
    </w:p>
    <w:p w:rsidR="003015A8" w:rsidRDefault="00BF7165" w:rsidP="003015A8">
      <w:pPr>
        <w:pStyle w:val="BusTic"/>
        <w:rPr>
          <w:szCs w:val="24"/>
        </w:rPr>
      </w:pPr>
      <w:r w:rsidRPr="003015A8">
        <w:rPr>
          <w:bCs/>
          <w:vanish/>
          <w:szCs w:val="24"/>
        </w:rPr>
        <w:t>Boggart Hole Brook</w:t>
      </w:r>
      <w:r w:rsidRPr="003015A8">
        <w:rPr>
          <w:vanish/>
          <w:szCs w:val="24"/>
        </w:rPr>
        <w:t xml:space="preserve"> is a </w:t>
      </w:r>
      <w:hyperlink r:id="rId8" w:tooltip="Rivier" w:history="1">
        <w:r w:rsidRPr="003015A8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3015A8">
        <w:rPr>
          <w:vanish/>
          <w:szCs w:val="24"/>
        </w:rPr>
        <w:t xml:space="preserve"> in </w:t>
      </w:r>
      <w:hyperlink r:id="rId9" w:tooltip="Greater Manchester" w:history="1">
        <w:r w:rsidRPr="003015A8">
          <w:rPr>
            <w:rStyle w:val="Hyperlink"/>
            <w:vanish/>
            <w:color w:val="auto"/>
            <w:szCs w:val="24"/>
            <w:u w:val="none"/>
          </w:rPr>
          <w:t>Greater Manchester</w:t>
        </w:r>
      </w:hyperlink>
      <w:r w:rsidRPr="003015A8">
        <w:rPr>
          <w:vanish/>
          <w:szCs w:val="24"/>
        </w:rPr>
        <w:t xml:space="preserve"> in north-west </w:t>
      </w:r>
      <w:hyperlink r:id="rId10" w:tooltip="Engeland" w:history="1">
        <w:r w:rsidRPr="003015A8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3015A8">
        <w:rPr>
          <w:vanish/>
          <w:szCs w:val="24"/>
        </w:rPr>
        <w:t xml:space="preserve"> and a tributary of the </w:t>
      </w:r>
      <w:hyperlink r:id="rId11" w:tooltip="River IRK" w:history="1">
        <w:r w:rsidRPr="003015A8">
          <w:rPr>
            <w:rStyle w:val="Hyperlink"/>
            <w:vanish/>
            <w:color w:val="auto"/>
            <w:szCs w:val="24"/>
            <w:u w:val="none"/>
          </w:rPr>
          <w:t>River Irk</w:t>
        </w:r>
      </w:hyperlink>
      <w:r w:rsidRPr="003015A8">
        <w:rPr>
          <w:vanish/>
          <w:szCs w:val="24"/>
        </w:rPr>
        <w:t xml:space="preserve"> .</w:t>
      </w:r>
      <w:r w:rsidRPr="003015A8">
        <w:rPr>
          <w:bCs/>
          <w:szCs w:val="24"/>
        </w:rPr>
        <w:t>Boeman Hole Brook</w:t>
      </w:r>
      <w:r w:rsidRPr="003015A8">
        <w:rPr>
          <w:szCs w:val="24"/>
        </w:rPr>
        <w:t xml:space="preserve"> is een </w:t>
      </w:r>
      <w:hyperlink r:id="rId12" w:tooltip="Rivier" w:history="1">
        <w:r w:rsidRPr="003015A8">
          <w:rPr>
            <w:rStyle w:val="Hyperlink"/>
            <w:color w:val="auto"/>
            <w:szCs w:val="24"/>
            <w:u w:val="none"/>
          </w:rPr>
          <w:t>rivier</w:t>
        </w:r>
      </w:hyperlink>
      <w:r w:rsidRPr="003015A8">
        <w:rPr>
          <w:szCs w:val="24"/>
        </w:rPr>
        <w:t xml:space="preserve"> in </w:t>
      </w:r>
      <w:hyperlink r:id="rId13" w:tooltip="Greater Manchester" w:history="1">
        <w:proofErr w:type="spellStart"/>
        <w:r w:rsidRPr="003015A8">
          <w:rPr>
            <w:rStyle w:val="Hyperlink"/>
            <w:color w:val="auto"/>
            <w:szCs w:val="24"/>
            <w:u w:val="none"/>
          </w:rPr>
          <w:t>Greater</w:t>
        </w:r>
        <w:proofErr w:type="spellEnd"/>
        <w:r w:rsidRPr="003015A8">
          <w:rPr>
            <w:rStyle w:val="Hyperlink"/>
            <w:color w:val="auto"/>
            <w:szCs w:val="24"/>
            <w:u w:val="none"/>
          </w:rPr>
          <w:t xml:space="preserve"> Manchester</w:t>
        </w:r>
      </w:hyperlink>
      <w:r w:rsidRPr="003015A8">
        <w:rPr>
          <w:szCs w:val="24"/>
        </w:rPr>
        <w:t xml:space="preserve"> in het noordwesten van </w:t>
      </w:r>
      <w:hyperlink r:id="rId14" w:tooltip="Engeland" w:history="1">
        <w:r w:rsidRPr="003015A8">
          <w:rPr>
            <w:rStyle w:val="Hyperlink"/>
            <w:color w:val="auto"/>
            <w:szCs w:val="24"/>
            <w:u w:val="none"/>
          </w:rPr>
          <w:t>Engeland</w:t>
        </w:r>
      </w:hyperlink>
      <w:r w:rsidRPr="003015A8">
        <w:rPr>
          <w:szCs w:val="24"/>
        </w:rPr>
        <w:t xml:space="preserve"> en een zijrivier van de </w:t>
      </w:r>
      <w:hyperlink r:id="rId15" w:tooltip="River IRK" w:history="1">
        <w:r w:rsidRPr="003015A8">
          <w:rPr>
            <w:rStyle w:val="Hyperlink"/>
            <w:color w:val="auto"/>
            <w:szCs w:val="24"/>
            <w:u w:val="none"/>
          </w:rPr>
          <w:t>rivier de IRK</w:t>
        </w:r>
      </w:hyperlink>
      <w:r w:rsidRPr="003015A8">
        <w:rPr>
          <w:szCs w:val="24"/>
        </w:rPr>
        <w:t xml:space="preserve">. </w:t>
      </w:r>
      <w:r w:rsidRPr="003015A8">
        <w:rPr>
          <w:vanish/>
          <w:szCs w:val="24"/>
        </w:rPr>
        <w:t xml:space="preserve">The brook rises in </w:t>
      </w:r>
      <w:hyperlink r:id="rId16" w:tooltip="Boeman Hole Clough" w:history="1">
        <w:r w:rsidRPr="003015A8">
          <w:rPr>
            <w:rStyle w:val="Hyperlink"/>
            <w:vanish/>
            <w:color w:val="auto"/>
            <w:szCs w:val="24"/>
            <w:u w:val="none"/>
          </w:rPr>
          <w:t>Boggart Hole Clough</w:t>
        </w:r>
      </w:hyperlink>
      <w:r w:rsidRPr="003015A8">
        <w:rPr>
          <w:vanish/>
          <w:szCs w:val="24"/>
        </w:rPr>
        <w:t xml:space="preserve"> near the main lake.</w:t>
      </w:r>
      <w:r w:rsidRPr="003015A8">
        <w:rPr>
          <w:szCs w:val="24"/>
        </w:rPr>
        <w:t xml:space="preserve"> </w:t>
      </w:r>
    </w:p>
    <w:p w:rsidR="003015A8" w:rsidRDefault="00BF7165" w:rsidP="003015A8">
      <w:pPr>
        <w:pStyle w:val="BusTic"/>
        <w:rPr>
          <w:szCs w:val="24"/>
        </w:rPr>
      </w:pPr>
      <w:r w:rsidRPr="003015A8">
        <w:rPr>
          <w:szCs w:val="24"/>
        </w:rPr>
        <w:t xml:space="preserve">De beek ontspringt in </w:t>
      </w:r>
      <w:hyperlink r:id="rId17" w:tooltip="Boeman Hole Clough" w:history="1">
        <w:r w:rsidRPr="003015A8">
          <w:rPr>
            <w:rStyle w:val="Hyperlink"/>
            <w:color w:val="auto"/>
            <w:szCs w:val="24"/>
            <w:u w:val="none"/>
          </w:rPr>
          <w:t xml:space="preserve">Boeman Hole </w:t>
        </w:r>
        <w:proofErr w:type="spellStart"/>
        <w:r w:rsidRPr="003015A8">
          <w:rPr>
            <w:rStyle w:val="Hyperlink"/>
            <w:color w:val="auto"/>
            <w:szCs w:val="24"/>
            <w:u w:val="none"/>
          </w:rPr>
          <w:t>Clough</w:t>
        </w:r>
        <w:proofErr w:type="spellEnd"/>
      </w:hyperlink>
      <w:r w:rsidRPr="003015A8">
        <w:rPr>
          <w:szCs w:val="24"/>
        </w:rPr>
        <w:t xml:space="preserve"> de buurt van de belangrijkste meer. </w:t>
      </w:r>
      <w:r w:rsidRPr="003015A8">
        <w:rPr>
          <w:vanish/>
          <w:szCs w:val="24"/>
        </w:rPr>
        <w:t xml:space="preserve">It flows west through the clough and then under Rochdale Road and Slack Road in </w:t>
      </w:r>
      <w:hyperlink r:id="rId18" w:tooltip="Blackley" w:history="1">
        <w:r w:rsidRPr="003015A8">
          <w:rPr>
            <w:rStyle w:val="Hyperlink"/>
            <w:vanish/>
            <w:color w:val="auto"/>
            <w:szCs w:val="24"/>
            <w:u w:val="none"/>
          </w:rPr>
          <w:t>Blackley</w:t>
        </w:r>
      </w:hyperlink>
      <w:r w:rsidRPr="003015A8">
        <w:rPr>
          <w:vanish/>
          <w:szCs w:val="24"/>
        </w:rPr>
        <w:t xml:space="preserve"> before meeting the River Irk.</w:t>
      </w:r>
      <w:r w:rsidRPr="003015A8">
        <w:rPr>
          <w:szCs w:val="24"/>
        </w:rPr>
        <w:t xml:space="preserve"> </w:t>
      </w:r>
    </w:p>
    <w:p w:rsidR="003015A8" w:rsidRDefault="00BF7165" w:rsidP="003015A8">
      <w:pPr>
        <w:pStyle w:val="BusTic"/>
        <w:rPr>
          <w:szCs w:val="24"/>
        </w:rPr>
      </w:pPr>
      <w:r w:rsidRPr="003015A8">
        <w:rPr>
          <w:szCs w:val="24"/>
        </w:rPr>
        <w:t xml:space="preserve">De rivier stroomt naar het westen door de </w:t>
      </w:r>
      <w:proofErr w:type="spellStart"/>
      <w:r w:rsidRPr="003015A8">
        <w:rPr>
          <w:szCs w:val="24"/>
        </w:rPr>
        <w:t>Clough</w:t>
      </w:r>
      <w:proofErr w:type="spellEnd"/>
      <w:r w:rsidRPr="003015A8">
        <w:rPr>
          <w:szCs w:val="24"/>
        </w:rPr>
        <w:t xml:space="preserve"> en vervolgens onder </w:t>
      </w:r>
      <w:proofErr w:type="spellStart"/>
      <w:r w:rsidRPr="003015A8">
        <w:rPr>
          <w:szCs w:val="24"/>
        </w:rPr>
        <w:t>Rochdale</w:t>
      </w:r>
      <w:proofErr w:type="spellEnd"/>
      <w:r w:rsidRPr="003015A8">
        <w:rPr>
          <w:szCs w:val="24"/>
        </w:rPr>
        <w:t xml:space="preserve"> Road en </w:t>
      </w:r>
      <w:proofErr w:type="spellStart"/>
      <w:r w:rsidRPr="003015A8">
        <w:rPr>
          <w:szCs w:val="24"/>
        </w:rPr>
        <w:t>Slack</w:t>
      </w:r>
      <w:proofErr w:type="spellEnd"/>
      <w:r w:rsidRPr="003015A8">
        <w:rPr>
          <w:szCs w:val="24"/>
        </w:rPr>
        <w:t xml:space="preserve"> Road in </w:t>
      </w:r>
      <w:hyperlink r:id="rId19" w:tooltip="Blackley" w:history="1">
        <w:proofErr w:type="spellStart"/>
        <w:r w:rsidRPr="003015A8">
          <w:rPr>
            <w:rStyle w:val="Hyperlink"/>
            <w:color w:val="auto"/>
            <w:szCs w:val="24"/>
            <w:u w:val="none"/>
          </w:rPr>
          <w:t>Blackley</w:t>
        </w:r>
        <w:proofErr w:type="spellEnd"/>
      </w:hyperlink>
      <w:r w:rsidRPr="003015A8">
        <w:rPr>
          <w:szCs w:val="24"/>
        </w:rPr>
        <w:t xml:space="preserve"> vóór hun ontmoeting met de rivier de IRK. </w:t>
      </w:r>
      <w:r w:rsidRPr="003015A8">
        <w:rPr>
          <w:vanish/>
          <w:szCs w:val="24"/>
        </w:rPr>
        <w:t>It has a total length of just over a mile (1.6 kilometers).</w:t>
      </w:r>
      <w:r w:rsidRPr="003015A8">
        <w:rPr>
          <w:szCs w:val="24"/>
        </w:rPr>
        <w:t xml:space="preserve"> </w:t>
      </w:r>
    </w:p>
    <w:p w:rsidR="00BF7165" w:rsidRPr="003015A8" w:rsidRDefault="00BF7165" w:rsidP="003015A8">
      <w:pPr>
        <w:pStyle w:val="BusTic"/>
        <w:rPr>
          <w:szCs w:val="24"/>
        </w:rPr>
      </w:pPr>
      <w:bookmarkStart w:id="0" w:name="_GoBack"/>
      <w:bookmarkEnd w:id="0"/>
      <w:r w:rsidRPr="003015A8">
        <w:rPr>
          <w:szCs w:val="24"/>
        </w:rPr>
        <w:t xml:space="preserve">Het heeft een totale lengte van iets meer dan een mijl (1,6 kilometer). 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E57" w:rsidRDefault="00244E57" w:rsidP="00A64884">
      <w:r>
        <w:separator/>
      </w:r>
    </w:p>
  </w:endnote>
  <w:endnote w:type="continuationSeparator" w:id="0">
    <w:p w:rsidR="00244E57" w:rsidRDefault="00244E5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44E57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3015A8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E57" w:rsidRDefault="00244E57" w:rsidP="00A64884">
      <w:r>
        <w:separator/>
      </w:r>
    </w:p>
  </w:footnote>
  <w:footnote w:type="continuationSeparator" w:id="0">
    <w:p w:rsidR="00244E57" w:rsidRDefault="00244E5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44E5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31889C4" wp14:editId="2F69DAF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15A8">
      <w:rPr>
        <w:rFonts w:asciiTheme="majorHAnsi" w:hAnsiTheme="majorHAnsi"/>
        <w:b/>
        <w:sz w:val="24"/>
        <w:szCs w:val="24"/>
      </w:rPr>
      <w:t>De Boeman</w:t>
    </w:r>
    <w:r w:rsidR="00D7302D">
      <w:rPr>
        <w:rFonts w:asciiTheme="majorHAnsi" w:hAnsiTheme="majorHAnsi"/>
        <w:b/>
        <w:sz w:val="24"/>
        <w:szCs w:val="24"/>
      </w:rPr>
      <w:t xml:space="preserve"> </w:t>
    </w:r>
    <w:r w:rsidR="003015A8">
      <w:rPr>
        <w:rFonts w:asciiTheme="majorHAnsi" w:hAnsiTheme="majorHAnsi"/>
        <w:b/>
        <w:sz w:val="24"/>
        <w:szCs w:val="24"/>
      </w:rPr>
      <w:t xml:space="preserve">Hole Brook </w:t>
    </w:r>
  </w:p>
  <w:p w:rsidR="00A64884" w:rsidRDefault="00244E57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44E5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4E57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15A8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49D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F7165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3" Type="http://schemas.openxmlformats.org/officeDocument/2006/relationships/hyperlink" Target="http://translate.googleusercontent.com/translate_c?hl=nl&amp;langpair=en%7Cnl&amp;u=http://en.wikipedia.org/wiki/Greater_Manchester&amp;rurl=translate.google.nl&amp;usg=ALkJrhhcKiL36klj_eXBfCvkOOHspyiP3Q" TargetMode="External"/><Relationship Id="rId18" Type="http://schemas.openxmlformats.org/officeDocument/2006/relationships/hyperlink" Target="http://translate.googleusercontent.com/translate_c?hl=nl&amp;langpair=en%7Cnl&amp;u=http://en.wikipedia.org/wiki/Blackley&amp;rurl=translate.google.nl&amp;usg=ALkJrhiQPlZLPfUfkeiUkamIdLW0-W0HOQ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7" Type="http://schemas.openxmlformats.org/officeDocument/2006/relationships/hyperlink" Target="http://translate.googleusercontent.com/translate_c?hl=nl&amp;langpair=en%7Cnl&amp;u=http://en.wikipedia.org/wiki/Boggart_Hole_Clough&amp;rurl=translate.google.nl&amp;usg=ALkJrhjV2KdopRkmmYv949I3Ryh_ZxrzXw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Boggart_Hole_Clough&amp;rurl=translate.google.nl&amp;usg=ALkJrhjV2KdopRkmmYv949I3Ryh_ZxrzXw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_Irk&amp;rurl=translate.google.nl&amp;usg=ALkJrhibDdF6MCLYfAmyUeDRZV-0S7bKhQ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_Irk&amp;rurl=translate.google.nl&amp;usg=ALkJrhibDdF6MCLYfAmyUeDRZV-0S7bKhQ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hyperlink" Target="http://translate.googleusercontent.com/translate_c?hl=nl&amp;langpair=en%7Cnl&amp;u=http://en.wikipedia.org/wiki/Blackley&amp;rurl=translate.google.nl&amp;usg=ALkJrhiQPlZLPfUfkeiUkamIdLW0-W0HO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Greater_Manchester&amp;rurl=translate.google.nl&amp;usg=ALkJrhhcKiL36klj_eXBfCvkOOHspyiP3Q" TargetMode="External"/><Relationship Id="rId14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2010-08-25T10:12:00Z</dcterms:created>
  <dcterms:modified xsi:type="dcterms:W3CDTF">2010-08-26T10:20:00Z</dcterms:modified>
  <cp:category>2010</cp:category>
</cp:coreProperties>
</file>